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4C0" w:rsidRPr="00BF0DB9" w:rsidRDefault="000164C0" w:rsidP="00BF0DB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BF0DB9">
        <w:rPr>
          <w:rFonts w:ascii="TH SarabunIT๙" w:hAnsi="TH SarabunIT๙" w:cs="TH SarabunIT๙"/>
          <w:b/>
          <w:bCs/>
          <w:sz w:val="44"/>
          <w:szCs w:val="44"/>
          <w:cs/>
        </w:rPr>
        <w:t>รายงานผลสรุปการจัดซื้อจัดจ้าง  ของเทศบาลตำบลนาดี</w:t>
      </w:r>
    </w:p>
    <w:p w:rsidR="000164C0" w:rsidRPr="00BF0DB9" w:rsidRDefault="000164C0" w:rsidP="00BF0DB9">
      <w:pPr>
        <w:jc w:val="center"/>
        <w:rPr>
          <w:rFonts w:ascii="TH SarabunIT๙" w:hAnsi="TH SarabunIT๙" w:cs="TH SarabunIT๙"/>
          <w:sz w:val="32"/>
          <w:szCs w:val="32"/>
        </w:rPr>
      </w:pPr>
      <w:r w:rsidRPr="00BF0DB9">
        <w:rPr>
          <w:rFonts w:ascii="TH SarabunIT๙" w:hAnsi="TH SarabunIT๙" w:cs="TH SarabunIT๙"/>
          <w:b/>
          <w:bCs/>
          <w:sz w:val="44"/>
          <w:szCs w:val="44"/>
          <w:cs/>
        </w:rPr>
        <w:t>ประจำปีงบประมาณ  พ.ศ. 2568</w:t>
      </w:r>
    </w:p>
    <w:p w:rsidR="000164C0" w:rsidRPr="00BF0DB9" w:rsidRDefault="000164C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F0DB9">
        <w:rPr>
          <w:rFonts w:ascii="TH SarabunIT๙" w:hAnsi="TH SarabunIT๙" w:cs="TH SarabunIT๙"/>
          <w:b/>
          <w:bCs/>
          <w:sz w:val="32"/>
          <w:szCs w:val="32"/>
          <w:cs/>
        </w:rPr>
        <w:t>สรุปรายการจัดซื้อจัดจ้างจำแนกตามวิธีการจัดซื้อจัดจ้าง</w:t>
      </w:r>
    </w:p>
    <w:p w:rsidR="00BF0DB9" w:rsidRPr="00BF0DB9" w:rsidRDefault="00BF0DB9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164C0" w:rsidRPr="00BF0DB9" w:rsidTr="00BF0DB9">
        <w:tc>
          <w:tcPr>
            <w:tcW w:w="3005" w:type="dxa"/>
          </w:tcPr>
          <w:p w:rsidR="000164C0" w:rsidRPr="00BF0DB9" w:rsidRDefault="000164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B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3005" w:type="dxa"/>
          </w:tcPr>
          <w:p w:rsidR="000164C0" w:rsidRPr="00BF0DB9" w:rsidRDefault="000164C0" w:rsidP="00BF0D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0DB9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3006" w:type="dxa"/>
          </w:tcPr>
          <w:p w:rsidR="000164C0" w:rsidRPr="00BF0DB9" w:rsidRDefault="000164C0" w:rsidP="00BF0D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0DB9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 (บาท)</w:t>
            </w:r>
          </w:p>
        </w:tc>
      </w:tr>
      <w:tr w:rsidR="000164C0" w:rsidRPr="00BF0DB9" w:rsidTr="00BF0DB9">
        <w:tc>
          <w:tcPr>
            <w:tcW w:w="3005" w:type="dxa"/>
          </w:tcPr>
          <w:p w:rsidR="000164C0" w:rsidRPr="00BF0DB9" w:rsidRDefault="000164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B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วิธีประกาศเชิญทั่วไป</w:t>
            </w:r>
          </w:p>
        </w:tc>
        <w:tc>
          <w:tcPr>
            <w:tcW w:w="3005" w:type="dxa"/>
          </w:tcPr>
          <w:p w:rsidR="000164C0" w:rsidRPr="00BF0DB9" w:rsidRDefault="000164C0" w:rsidP="00BF0D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0DB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006" w:type="dxa"/>
          </w:tcPr>
          <w:p w:rsidR="000164C0" w:rsidRPr="00BF0DB9" w:rsidRDefault="000164C0" w:rsidP="00BF0D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0DB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0164C0" w:rsidRPr="00BF0DB9" w:rsidTr="00BF0DB9">
        <w:tc>
          <w:tcPr>
            <w:tcW w:w="3005" w:type="dxa"/>
          </w:tcPr>
          <w:p w:rsidR="000164C0" w:rsidRPr="00BF0DB9" w:rsidRDefault="000164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B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วิธีการคัดเลือก</w:t>
            </w:r>
          </w:p>
        </w:tc>
        <w:tc>
          <w:tcPr>
            <w:tcW w:w="3005" w:type="dxa"/>
          </w:tcPr>
          <w:p w:rsidR="000164C0" w:rsidRPr="00BF0DB9" w:rsidRDefault="000164C0" w:rsidP="00BF0D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0DB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006" w:type="dxa"/>
          </w:tcPr>
          <w:p w:rsidR="000164C0" w:rsidRPr="00BF0DB9" w:rsidRDefault="000164C0" w:rsidP="00BF0D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0DB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0164C0" w:rsidRPr="00BF0DB9" w:rsidTr="00BF0DB9">
        <w:tc>
          <w:tcPr>
            <w:tcW w:w="3005" w:type="dxa"/>
          </w:tcPr>
          <w:p w:rsidR="000164C0" w:rsidRPr="00BF0DB9" w:rsidRDefault="000164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B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วิธีการเฉพาะเจาะจง</w:t>
            </w:r>
          </w:p>
        </w:tc>
        <w:tc>
          <w:tcPr>
            <w:tcW w:w="3005" w:type="dxa"/>
          </w:tcPr>
          <w:p w:rsidR="000164C0" w:rsidRPr="00BF0DB9" w:rsidRDefault="000164C0" w:rsidP="00BF0D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0DB9">
              <w:rPr>
                <w:rFonts w:ascii="TH SarabunIT๙" w:hAnsi="TH SarabunIT๙" w:cs="TH SarabunIT๙"/>
                <w:sz w:val="32"/>
                <w:szCs w:val="32"/>
                <w:cs/>
              </w:rPr>
              <w:t>218</w:t>
            </w:r>
          </w:p>
        </w:tc>
        <w:tc>
          <w:tcPr>
            <w:tcW w:w="3006" w:type="dxa"/>
          </w:tcPr>
          <w:p w:rsidR="000164C0" w:rsidRPr="00BF0DB9" w:rsidRDefault="00BF0DB9" w:rsidP="00BF0D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0DB9">
              <w:rPr>
                <w:rFonts w:ascii="TH SarabunIT๙" w:hAnsi="TH SarabunIT๙" w:cs="TH SarabunIT๙"/>
                <w:sz w:val="32"/>
                <w:szCs w:val="32"/>
                <w:cs/>
              </w:rPr>
              <w:t>10,940535.52</w:t>
            </w:r>
          </w:p>
        </w:tc>
      </w:tr>
      <w:tr w:rsidR="000164C0" w:rsidRPr="00BF0DB9" w:rsidTr="00BF0DB9">
        <w:tc>
          <w:tcPr>
            <w:tcW w:w="3005" w:type="dxa"/>
          </w:tcPr>
          <w:p w:rsidR="000164C0" w:rsidRPr="00BF0DB9" w:rsidRDefault="000164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B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วิธีการประกวด</w:t>
            </w:r>
          </w:p>
        </w:tc>
        <w:tc>
          <w:tcPr>
            <w:tcW w:w="3005" w:type="dxa"/>
          </w:tcPr>
          <w:p w:rsidR="000164C0" w:rsidRPr="00BF0DB9" w:rsidRDefault="000164C0" w:rsidP="00BF0D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0DB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006" w:type="dxa"/>
          </w:tcPr>
          <w:p w:rsidR="000164C0" w:rsidRPr="00BF0DB9" w:rsidRDefault="000164C0" w:rsidP="00BF0D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0DB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0164C0" w:rsidRPr="00BF0DB9" w:rsidTr="00BF0DB9">
        <w:tc>
          <w:tcPr>
            <w:tcW w:w="3005" w:type="dxa"/>
          </w:tcPr>
          <w:p w:rsidR="000164C0" w:rsidRPr="00BF0DB9" w:rsidRDefault="000164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F0DB9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3005" w:type="dxa"/>
          </w:tcPr>
          <w:p w:rsidR="000164C0" w:rsidRPr="00BF0DB9" w:rsidRDefault="000164C0" w:rsidP="00BF0D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0DB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006" w:type="dxa"/>
          </w:tcPr>
          <w:p w:rsidR="000164C0" w:rsidRPr="00BF0DB9" w:rsidRDefault="000164C0" w:rsidP="00BF0D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0DB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0164C0" w:rsidRPr="00BF0DB9" w:rsidTr="00BF0DB9">
        <w:tc>
          <w:tcPr>
            <w:tcW w:w="3005" w:type="dxa"/>
          </w:tcPr>
          <w:p w:rsidR="000164C0" w:rsidRPr="00BF0DB9" w:rsidRDefault="000164C0" w:rsidP="00BF0D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0DB9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3005" w:type="dxa"/>
          </w:tcPr>
          <w:p w:rsidR="000164C0" w:rsidRPr="00BF0DB9" w:rsidRDefault="00BF0DB9" w:rsidP="00BF0D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0DB9">
              <w:rPr>
                <w:rFonts w:ascii="TH SarabunIT๙" w:hAnsi="TH SarabunIT๙" w:cs="TH SarabunIT๙"/>
                <w:sz w:val="32"/>
                <w:szCs w:val="32"/>
                <w:cs/>
              </w:rPr>
              <w:t>218</w:t>
            </w:r>
          </w:p>
        </w:tc>
        <w:tc>
          <w:tcPr>
            <w:tcW w:w="3006" w:type="dxa"/>
          </w:tcPr>
          <w:p w:rsidR="000164C0" w:rsidRPr="00BF0DB9" w:rsidRDefault="00BF0DB9" w:rsidP="00BF0D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0DB9">
              <w:rPr>
                <w:rFonts w:ascii="TH SarabunIT๙" w:hAnsi="TH SarabunIT๙" w:cs="TH SarabunIT๙"/>
                <w:sz w:val="32"/>
                <w:szCs w:val="32"/>
                <w:cs/>
              </w:rPr>
              <w:t>10,940535.52</w:t>
            </w:r>
          </w:p>
        </w:tc>
      </w:tr>
    </w:tbl>
    <w:p w:rsidR="000164C0" w:rsidRDefault="000164C0">
      <w:pPr>
        <w:rPr>
          <w:rFonts w:ascii="TH SarabunIT๙" w:hAnsi="TH SarabunIT๙" w:cs="TH SarabunIT๙"/>
          <w:sz w:val="32"/>
          <w:szCs w:val="32"/>
        </w:rPr>
      </w:pPr>
    </w:p>
    <w:p w:rsidR="00BF0DB9" w:rsidRDefault="00BF0DB9">
      <w:pPr>
        <w:rPr>
          <w:rFonts w:ascii="TH SarabunIT๙" w:hAnsi="TH SarabunIT๙" w:cs="TH SarabunIT๙"/>
          <w:sz w:val="32"/>
          <w:szCs w:val="32"/>
        </w:rPr>
      </w:pPr>
    </w:p>
    <w:p w:rsidR="00BF0DB9" w:rsidRPr="00BF0DB9" w:rsidRDefault="00BF0DB9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BF0DB9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ปัญหา/อุปสรรค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0DB9" w:rsidTr="00BF0DB9">
        <w:trPr>
          <w:trHeight w:val="1701"/>
        </w:trPr>
        <w:tc>
          <w:tcPr>
            <w:tcW w:w="9016" w:type="dxa"/>
          </w:tcPr>
          <w:p w:rsidR="00BF0DB9" w:rsidRDefault="00BF0D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</w:t>
            </w:r>
          </w:p>
        </w:tc>
      </w:tr>
    </w:tbl>
    <w:p w:rsidR="00BF0DB9" w:rsidRDefault="00BF0DB9">
      <w:pPr>
        <w:rPr>
          <w:rFonts w:ascii="TH SarabunIT๙" w:hAnsi="TH SarabunIT๙" w:cs="TH SarabunIT๙"/>
          <w:sz w:val="32"/>
          <w:szCs w:val="32"/>
        </w:rPr>
      </w:pPr>
    </w:p>
    <w:p w:rsidR="00BF0DB9" w:rsidRPr="00BF0DB9" w:rsidRDefault="00BF0DB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F0DB9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0DB9" w:rsidTr="00BF0DB9">
        <w:trPr>
          <w:trHeight w:val="1898"/>
        </w:trPr>
        <w:tc>
          <w:tcPr>
            <w:tcW w:w="9016" w:type="dxa"/>
          </w:tcPr>
          <w:p w:rsidR="00BF0DB9" w:rsidRDefault="00BF0DB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-ไม่มี</w:t>
            </w:r>
          </w:p>
        </w:tc>
      </w:tr>
    </w:tbl>
    <w:p w:rsidR="00BF0DB9" w:rsidRPr="00BF0DB9" w:rsidRDefault="00BF0DB9">
      <w:pPr>
        <w:rPr>
          <w:rFonts w:ascii="TH SarabunIT๙" w:hAnsi="TH SarabunIT๙" w:cs="TH SarabunIT๙" w:hint="cs"/>
          <w:sz w:val="32"/>
          <w:szCs w:val="32"/>
        </w:rPr>
      </w:pPr>
    </w:p>
    <w:sectPr w:rsidR="00BF0DB9" w:rsidRPr="00BF0D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C0"/>
    <w:rsid w:val="000164C0"/>
    <w:rsid w:val="00BF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B15AC"/>
  <w15:chartTrackingRefBased/>
  <w15:docId w15:val="{8A1963F9-90A7-4BF7-AE58-30503413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1</cp:revision>
  <dcterms:created xsi:type="dcterms:W3CDTF">2026-06-12T07:44:00Z</dcterms:created>
  <dcterms:modified xsi:type="dcterms:W3CDTF">2026-06-12T08:00:00Z</dcterms:modified>
</cp:coreProperties>
</file>